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9F" w:rsidRPr="00785493" w:rsidRDefault="0017119F" w:rsidP="00F25A43">
      <w:pPr>
        <w:pStyle w:val="Nadpis1"/>
        <w:spacing w:line="276" w:lineRule="auto"/>
        <w:jc w:val="center"/>
        <w:rPr>
          <w:rFonts w:ascii="Arial" w:hAnsi="Arial" w:cs="Arial"/>
          <w:color w:val="auto"/>
          <w:u w:val="single"/>
        </w:rPr>
      </w:pPr>
      <w:r w:rsidRPr="00785493">
        <w:rPr>
          <w:rFonts w:ascii="Arial" w:hAnsi="Arial" w:cs="Arial"/>
          <w:color w:val="auto"/>
          <w:u w:val="single"/>
        </w:rPr>
        <w:t>Základná škola, Školská 389, 09413 Sačurov</w:t>
      </w:r>
    </w:p>
    <w:p w:rsidR="0017119F" w:rsidRPr="00785493" w:rsidRDefault="0017119F" w:rsidP="00F25A43">
      <w:pPr>
        <w:spacing w:line="276" w:lineRule="auto"/>
        <w:rPr>
          <w:rFonts w:ascii="Arial" w:hAnsi="Arial" w:cs="Arial"/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B07FB5" w:rsidRDefault="0017119F" w:rsidP="00F25A43">
      <w:pPr>
        <w:spacing w:line="276" w:lineRule="auto"/>
        <w:rPr>
          <w:sz w:val="28"/>
          <w:szCs w:val="28"/>
        </w:rPr>
      </w:pPr>
    </w:p>
    <w:p w:rsidR="0017119F" w:rsidRPr="00785493" w:rsidRDefault="0017119F" w:rsidP="00F25A43">
      <w:pPr>
        <w:spacing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85493">
        <w:rPr>
          <w:rFonts w:ascii="Arial" w:hAnsi="Arial" w:cs="Arial"/>
          <w:b/>
          <w:bCs/>
          <w:sz w:val="52"/>
          <w:szCs w:val="52"/>
        </w:rPr>
        <w:t>Prierezová téma</w:t>
      </w:r>
    </w:p>
    <w:p w:rsidR="0017119F" w:rsidRPr="00785493" w:rsidRDefault="0017119F" w:rsidP="00F25A43">
      <w:pPr>
        <w:spacing w:line="276" w:lineRule="auto"/>
        <w:rPr>
          <w:rFonts w:ascii="Arial" w:hAnsi="Arial" w:cs="Arial"/>
          <w:sz w:val="52"/>
          <w:szCs w:val="52"/>
        </w:rPr>
      </w:pPr>
    </w:p>
    <w:p w:rsidR="0017119F" w:rsidRDefault="0017119F" w:rsidP="00F25A43">
      <w:pPr>
        <w:spacing w:line="276" w:lineRule="auto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Osobnostný a sociálny rozvoj</w:t>
      </w:r>
    </w:p>
    <w:p w:rsidR="0017119F" w:rsidRDefault="0017119F" w:rsidP="00785899">
      <w:pPr>
        <w:spacing w:line="276" w:lineRule="auto"/>
        <w:rPr>
          <w:rFonts w:ascii="Arial" w:hAnsi="Arial" w:cs="Arial"/>
          <w:b/>
          <w:bCs/>
          <w:sz w:val="60"/>
          <w:szCs w:val="60"/>
        </w:rPr>
      </w:pPr>
    </w:p>
    <w:p w:rsidR="0017119F" w:rsidRDefault="0017119F" w:rsidP="00F25A43">
      <w:pPr>
        <w:spacing w:line="276" w:lineRule="auto"/>
        <w:jc w:val="center"/>
        <w:rPr>
          <w:rFonts w:ascii="Arial" w:hAnsi="Arial" w:cs="Arial"/>
          <w:b/>
          <w:bCs/>
          <w:sz w:val="60"/>
          <w:szCs w:val="60"/>
        </w:rPr>
      </w:pPr>
    </w:p>
    <w:p w:rsidR="0017119F" w:rsidRPr="00A7107C" w:rsidRDefault="0017119F" w:rsidP="00F25A43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A7107C">
        <w:rPr>
          <w:rFonts w:ascii="Arial" w:hAnsi="Arial" w:cs="Arial"/>
          <w:sz w:val="40"/>
          <w:szCs w:val="40"/>
        </w:rPr>
        <w:t>ISCED 1</w:t>
      </w: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785493" w:rsidRDefault="0017119F" w:rsidP="00F25A4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17119F" w:rsidRPr="00050295" w:rsidRDefault="00E80839" w:rsidP="00F25A4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17119F" w:rsidRPr="00050295">
        <w:rPr>
          <w:rFonts w:ascii="Arial" w:hAnsi="Arial" w:cs="Arial"/>
          <w:sz w:val="28"/>
          <w:szCs w:val="28"/>
        </w:rPr>
        <w:t>Vypracovala: PaedDr. Jana Humeníková</w:t>
      </w:r>
    </w:p>
    <w:p w:rsidR="0017119F" w:rsidRPr="00AA5EB2" w:rsidRDefault="0017119F" w:rsidP="00D5109E">
      <w:pPr>
        <w:pStyle w:val="Nadpis1"/>
        <w:spacing w:line="276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A5EB2">
        <w:rPr>
          <w:rFonts w:ascii="Times New Roman" w:hAnsi="Times New Roman" w:cs="Times New Roman"/>
          <w:color w:val="auto"/>
          <w:sz w:val="36"/>
          <w:szCs w:val="36"/>
        </w:rPr>
        <w:lastRenderedPageBreak/>
        <w:t>Ciele</w:t>
      </w:r>
    </w:p>
    <w:p w:rsidR="0017119F" w:rsidRDefault="0017119F" w:rsidP="00D230DD">
      <w:pPr>
        <w:pStyle w:val="Default"/>
        <w:rPr>
          <w:sz w:val="28"/>
          <w:szCs w:val="28"/>
        </w:rPr>
      </w:pPr>
    </w:p>
    <w:p w:rsidR="00F15FC3" w:rsidRDefault="0017119F" w:rsidP="00E80839">
      <w:p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 w:rsidRPr="00785899">
        <w:rPr>
          <w:rFonts w:ascii="ArialMT CE" w:hAnsi="ArialMT CE" w:cs="ArialMT CE"/>
          <w:sz w:val="28"/>
          <w:szCs w:val="28"/>
        </w:rPr>
        <w:t xml:space="preserve">Prierezová </w:t>
      </w:r>
      <w:r w:rsidR="00EA0D5A">
        <w:rPr>
          <w:rFonts w:ascii="ArialMT CE" w:hAnsi="ArialMT CE" w:cs="ArialMT CE"/>
          <w:sz w:val="28"/>
          <w:szCs w:val="28"/>
        </w:rPr>
        <w:t>téma O</w:t>
      </w:r>
      <w:r w:rsidRPr="00785899">
        <w:rPr>
          <w:rFonts w:ascii="ArialMT CE" w:hAnsi="ArialMT CE" w:cs="ArialMT CE"/>
          <w:sz w:val="28"/>
          <w:szCs w:val="28"/>
        </w:rPr>
        <w:t xml:space="preserve">sobnostný a sociálny rozvoj </w:t>
      </w:r>
      <w:r w:rsidR="00EA0D5A">
        <w:rPr>
          <w:rFonts w:ascii="ArialMT CE" w:hAnsi="ArialMT CE" w:cs="ArialMT CE"/>
          <w:sz w:val="28"/>
          <w:szCs w:val="28"/>
        </w:rPr>
        <w:t>má nadpredmetový charakter, prelína sa celým vzdelávaním. Jej hlavným cieľom je rozvíjať osobnosť žiakov predovšetkým v oblasti postojov a hodnôt. Prostredníctvom nej sa zároveň s vedomostným rozvojom žiakov cielene rozvíjajú aj ich osobné a sociálne kompetencie. Umožňuje žiakom rozmýšľať o sebe, o svojom živote, vzťahoch s ľuďmi a smerovaní v budúcnosti. Vedie ich k uplatňovaniu svojich práv a tiež k rešpektovaniu názorov, potrieb a práv ostatných. Usmerňuje ich v tom, ako chrániť svoje</w:t>
      </w:r>
      <w:r w:rsidR="00F15FC3">
        <w:rPr>
          <w:rFonts w:ascii="ArialMT CE" w:hAnsi="ArialMT CE" w:cs="ArialMT CE"/>
          <w:sz w:val="28"/>
          <w:szCs w:val="28"/>
        </w:rPr>
        <w:t xml:space="preserve"> zdravie a odolávať rizikám. Pri správnom uplatňovaní významne prispieva k pozitívnej sociálnej klíme školy a dobrým vzťahom medzi pedagógmi a žiakmi. </w:t>
      </w:r>
    </w:p>
    <w:p w:rsidR="0017119F" w:rsidRPr="00785899" w:rsidRDefault="00F15FC3" w:rsidP="00F15FC3">
      <w:pPr>
        <w:autoSpaceDE w:val="0"/>
        <w:autoSpaceDN w:val="0"/>
        <w:adjustRightInd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R</w:t>
      </w:r>
      <w:r w:rsidR="0017119F" w:rsidRPr="00785899">
        <w:rPr>
          <w:rFonts w:ascii="ArialMT CE" w:hAnsi="ArialMT CE" w:cs="ArialMT CE"/>
          <w:sz w:val="28"/>
          <w:szCs w:val="28"/>
        </w:rPr>
        <w:t>ozvíja ľudský potenciál žiakov, poskytuje</w:t>
      </w:r>
      <w:r w:rsidR="0017119F">
        <w:rPr>
          <w:rFonts w:ascii="ArialMT" w:hAnsi="ArialMT" w:cs="ArialMT"/>
          <w:sz w:val="28"/>
          <w:szCs w:val="28"/>
        </w:rPr>
        <w:t xml:space="preserve"> </w:t>
      </w:r>
      <w:r w:rsidR="0017119F" w:rsidRPr="00785899">
        <w:rPr>
          <w:rFonts w:ascii="ArialMT" w:hAnsi="ArialMT" w:cs="ArialMT"/>
          <w:sz w:val="28"/>
          <w:szCs w:val="28"/>
        </w:rPr>
        <w:t>žiakom základy pre plnohodnotný a zodpovedný život. Aby žiak získal kvalitné vzdelanie, k tomu je potrebné aby si už od</w:t>
      </w:r>
      <w:r w:rsidR="0017119F">
        <w:rPr>
          <w:rFonts w:ascii="ArialMT" w:hAnsi="ArialMT" w:cs="ArialMT"/>
          <w:sz w:val="28"/>
          <w:szCs w:val="28"/>
        </w:rPr>
        <w:t xml:space="preserve"> </w:t>
      </w:r>
      <w:r w:rsidR="0017119F" w:rsidRPr="00785899">
        <w:rPr>
          <w:rFonts w:ascii="ArialMT CE" w:hAnsi="ArialMT CE" w:cs="ArialMT CE"/>
          <w:sz w:val="28"/>
          <w:szCs w:val="28"/>
        </w:rPr>
        <w:t>primárneho vzdelávania rozvíjal sebareflexiu (rozmýšľal o sebe), spoznával sám seba, svoje</w:t>
      </w:r>
      <w:r w:rsidR="0017119F">
        <w:rPr>
          <w:rFonts w:ascii="ArialMT" w:hAnsi="ArialMT" w:cs="ArialMT"/>
          <w:sz w:val="28"/>
          <w:szCs w:val="28"/>
        </w:rPr>
        <w:t xml:space="preserve"> </w:t>
      </w:r>
      <w:r w:rsidR="0017119F" w:rsidRPr="00785899">
        <w:rPr>
          <w:rFonts w:ascii="ArialMT" w:hAnsi="ArialMT" w:cs="ArialMT"/>
          <w:sz w:val="28"/>
          <w:szCs w:val="28"/>
        </w:rPr>
        <w:t>dobré</w:t>
      </w:r>
      <w:r>
        <w:rPr>
          <w:rFonts w:ascii="ArialMT" w:hAnsi="ArialMT" w:cs="ArialMT"/>
          <w:sz w:val="28"/>
          <w:szCs w:val="28"/>
        </w:rPr>
        <w:t>,</w:t>
      </w:r>
      <w:r w:rsidR="0017119F" w:rsidRPr="00785899">
        <w:rPr>
          <w:rFonts w:ascii="ArialMT" w:hAnsi="ArialMT" w:cs="ArialMT"/>
          <w:sz w:val="28"/>
          <w:szCs w:val="28"/>
        </w:rPr>
        <w:t xml:space="preserve"> ale aj slabé stránky, rozvíjal si sebaúctu, sebadôveru a s tým spojené prevzatie</w:t>
      </w:r>
      <w:r w:rsidR="0017119F">
        <w:rPr>
          <w:rFonts w:ascii="ArialMT" w:hAnsi="ArialMT" w:cs="ArialMT"/>
          <w:sz w:val="28"/>
          <w:szCs w:val="28"/>
        </w:rPr>
        <w:t xml:space="preserve"> </w:t>
      </w:r>
      <w:r w:rsidR="0017119F" w:rsidRPr="00785899">
        <w:rPr>
          <w:rFonts w:ascii="ArialMT" w:hAnsi="ArialMT" w:cs="ArialMT"/>
          <w:sz w:val="28"/>
          <w:szCs w:val="28"/>
        </w:rPr>
        <w:t xml:space="preserve">zodpovednosti za svoje konanie, osobný život a sebavzdelávanie. </w:t>
      </w:r>
    </w:p>
    <w:p w:rsidR="0017119F" w:rsidRDefault="0017119F" w:rsidP="00F15FC3">
      <w:p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 w:rsidRPr="00785899">
        <w:rPr>
          <w:rFonts w:ascii="ArialMT CE" w:hAnsi="ArialMT CE" w:cs="ArialMT CE"/>
          <w:sz w:val="28"/>
          <w:szCs w:val="28"/>
        </w:rPr>
        <w:t>Dôležité je, aby prierezová téma podporovala u žiakov rozvoj schopnosti uplatňovať prevenciu</w:t>
      </w:r>
      <w:r>
        <w:rPr>
          <w:rFonts w:ascii="ArialMT" w:hAnsi="ArialMT" w:cs="ArialMT"/>
          <w:sz w:val="28"/>
          <w:szCs w:val="28"/>
        </w:rPr>
        <w:t xml:space="preserve"> </w:t>
      </w:r>
      <w:r w:rsidRPr="00785899">
        <w:rPr>
          <w:rFonts w:ascii="ArialMT" w:hAnsi="ArialMT" w:cs="ArialMT"/>
          <w:sz w:val="28"/>
          <w:szCs w:val="28"/>
        </w:rPr>
        <w:t>soc</w:t>
      </w:r>
      <w:r w:rsidRPr="00785899">
        <w:rPr>
          <w:rFonts w:ascii="ArialMT CE" w:hAnsi="ArialMT CE" w:cs="ArialMT CE"/>
          <w:sz w:val="28"/>
          <w:szCs w:val="28"/>
        </w:rPr>
        <w:t xml:space="preserve">iálno-patologických javov (šikanovanie, agresivita, užívanie návykových látok). </w:t>
      </w:r>
    </w:p>
    <w:p w:rsidR="00F15FC3" w:rsidRDefault="00F15FC3" w:rsidP="00F15FC3">
      <w:p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</w:p>
    <w:p w:rsidR="00F15FC3" w:rsidRDefault="00F15FC3" w:rsidP="00F15FC3">
      <w:pPr>
        <w:autoSpaceDE w:val="0"/>
        <w:autoSpaceDN w:val="0"/>
        <w:adjustRightInd w:val="0"/>
        <w:jc w:val="both"/>
        <w:rPr>
          <w:rFonts w:ascii="ArialMT CE" w:hAnsi="ArialMT CE" w:cs="ArialMT CE"/>
          <w:b/>
          <w:sz w:val="28"/>
          <w:szCs w:val="28"/>
        </w:rPr>
      </w:pPr>
      <w:r>
        <w:rPr>
          <w:rFonts w:ascii="ArialMT CE" w:hAnsi="ArialMT CE" w:cs="ArialMT CE"/>
          <w:b/>
          <w:sz w:val="28"/>
          <w:szCs w:val="28"/>
        </w:rPr>
        <w:t>Cieľom uplatňovania tejto prierezovej témy je prispieť k tomu, aby žiak:</w:t>
      </w:r>
    </w:p>
    <w:p w:rsidR="00F15FC3" w:rsidRP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b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porozumel sebe a iným</w:t>
      </w:r>
    </w:p>
    <w:p w:rsidR="00F15FC3" w:rsidRP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b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optimálne usmerňoval vlastné správanie a prejavovanie emócií</w:t>
      </w:r>
    </w:p>
    <w:p w:rsid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 w:rsidRPr="00F15FC3">
        <w:rPr>
          <w:rFonts w:ascii="ArialMT CE" w:hAnsi="ArialMT CE" w:cs="ArialMT CE"/>
          <w:sz w:val="28"/>
          <w:szCs w:val="28"/>
        </w:rPr>
        <w:t>uprednostňoval priateľské vzťahy v triede i mimo nej</w:t>
      </w:r>
    </w:p>
    <w:p w:rsid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osvojil si, využíval a ďalej rozvíjal zručnosti komunikácie a vzájomnej spolupráce</w:t>
      </w:r>
    </w:p>
    <w:p w:rsid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nadobudol základné prezentačné zručnosti osvojené na základe postupného spoznania svojich predpokladov a uplatňoval ich pri prezentácii seba a svoje práce</w:t>
      </w:r>
    </w:p>
    <w:p w:rsid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získal a uplatňoval základné sociálne zručnosti pre optimálne riešenie rôznych situácií</w:t>
      </w:r>
    </w:p>
    <w:p w:rsid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rešpektoval rôzne typy ľudí, ich názory a prístupy k riešeniu problémov</w:t>
      </w:r>
    </w:p>
    <w:p w:rsidR="00F15FC3" w:rsidRPr="00F15FC3" w:rsidRDefault="00F15FC3" w:rsidP="00F15FC3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  <w:r>
        <w:rPr>
          <w:rFonts w:ascii="ArialMT CE" w:hAnsi="ArialMT CE" w:cs="ArialMT CE"/>
          <w:sz w:val="28"/>
          <w:szCs w:val="28"/>
        </w:rPr>
        <w:t>uprednostňoval základné princípy zdravého životného štýlu a nerizikového správania vo svojom živote</w:t>
      </w:r>
    </w:p>
    <w:p w:rsidR="00F15FC3" w:rsidRDefault="00F15FC3" w:rsidP="00F15FC3">
      <w:p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</w:p>
    <w:p w:rsidR="00F15FC3" w:rsidRDefault="00F15FC3" w:rsidP="00F15FC3">
      <w:pPr>
        <w:rPr>
          <w:rFonts w:ascii="Arial" w:hAnsi="Arial" w:cs="Arial"/>
          <w:sz w:val="22"/>
        </w:rPr>
      </w:pPr>
    </w:p>
    <w:p w:rsidR="00F15FC3" w:rsidRDefault="00F15FC3" w:rsidP="00F15FC3">
      <w:p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</w:p>
    <w:p w:rsidR="00F15FC3" w:rsidRDefault="00F15FC3" w:rsidP="00F15FC3">
      <w:pPr>
        <w:autoSpaceDE w:val="0"/>
        <w:autoSpaceDN w:val="0"/>
        <w:adjustRightInd w:val="0"/>
        <w:jc w:val="both"/>
        <w:rPr>
          <w:rFonts w:ascii="ArialMT CE" w:hAnsi="ArialMT CE" w:cs="ArialMT CE"/>
          <w:sz w:val="28"/>
          <w:szCs w:val="28"/>
        </w:rPr>
      </w:pPr>
    </w:p>
    <w:p w:rsidR="00F15FC3" w:rsidRPr="00785899" w:rsidRDefault="00F15FC3" w:rsidP="00F15FC3">
      <w:pPr>
        <w:autoSpaceDE w:val="0"/>
        <w:autoSpaceDN w:val="0"/>
        <w:adjustRightInd w:val="0"/>
        <w:jc w:val="both"/>
        <w:rPr>
          <w:rFonts w:ascii="ArialMT" w:hAnsi="ArialMT" w:cs="ArialMT"/>
          <w:sz w:val="28"/>
          <w:szCs w:val="28"/>
        </w:rPr>
      </w:pPr>
    </w:p>
    <w:p w:rsidR="0017119F" w:rsidRPr="00785899" w:rsidRDefault="0017119F" w:rsidP="00E80839">
      <w:pPr>
        <w:autoSpaceDE w:val="0"/>
        <w:autoSpaceDN w:val="0"/>
        <w:adjustRightInd w:val="0"/>
        <w:jc w:val="both"/>
        <w:rPr>
          <w:rFonts w:ascii="ArialMT" w:hAnsi="ArialMT" w:cs="ArialMT"/>
          <w:sz w:val="28"/>
          <w:szCs w:val="28"/>
        </w:rPr>
      </w:pPr>
      <w:r w:rsidRPr="00785899">
        <w:rPr>
          <w:rFonts w:ascii="ArialMT CE" w:hAnsi="ArialMT CE" w:cs="ArialMT CE"/>
          <w:sz w:val="28"/>
          <w:szCs w:val="28"/>
        </w:rPr>
        <w:lastRenderedPageBreak/>
        <w:t>Téma sa prelína všetkými obsahovými vzdelávacími oblasťami, pričom sa pri jej uskutočňovaní</w:t>
      </w:r>
      <w:r>
        <w:rPr>
          <w:rFonts w:ascii="ArialMT" w:hAnsi="ArialMT" w:cs="ArialMT"/>
          <w:sz w:val="28"/>
          <w:szCs w:val="28"/>
        </w:rPr>
        <w:t xml:space="preserve"> </w:t>
      </w:r>
      <w:r w:rsidRPr="00785899">
        <w:rPr>
          <w:rFonts w:ascii="ArialMT" w:hAnsi="ArialMT" w:cs="ArialMT"/>
          <w:sz w:val="28"/>
          <w:szCs w:val="28"/>
        </w:rPr>
        <w:t>berú do úvahy aktuálne potreby žiakov. Najviac priestoru má v predmete etická výchova, ale je</w:t>
      </w:r>
      <w:r>
        <w:rPr>
          <w:rFonts w:ascii="ArialMT" w:hAnsi="ArialMT" w:cs="ArialMT"/>
          <w:sz w:val="28"/>
          <w:szCs w:val="28"/>
        </w:rPr>
        <w:t xml:space="preserve"> </w:t>
      </w:r>
      <w:r w:rsidRPr="00785899">
        <w:rPr>
          <w:rFonts w:ascii="ArialMT CE" w:hAnsi="ArialMT CE" w:cs="ArialMT CE"/>
          <w:sz w:val="28"/>
          <w:szCs w:val="28"/>
        </w:rPr>
        <w:t>dôležité aby si učiteľ uvedomil, že na dosiahnutie cieľov tejto prierezovej tematiky je nutné</w:t>
      </w:r>
    </w:p>
    <w:p w:rsidR="0017119F" w:rsidRPr="00785899" w:rsidRDefault="0017119F" w:rsidP="00E80839">
      <w:pPr>
        <w:autoSpaceDE w:val="0"/>
        <w:autoSpaceDN w:val="0"/>
        <w:adjustRightInd w:val="0"/>
        <w:jc w:val="both"/>
        <w:rPr>
          <w:rFonts w:ascii="ArialMT" w:hAnsi="ArialMT" w:cs="ArialMT"/>
          <w:sz w:val="28"/>
          <w:szCs w:val="28"/>
        </w:rPr>
      </w:pPr>
      <w:r w:rsidRPr="00785899">
        <w:rPr>
          <w:rFonts w:ascii="ArialMT CE" w:hAnsi="ArialMT CE" w:cs="ArialMT CE"/>
          <w:sz w:val="28"/>
          <w:szCs w:val="28"/>
        </w:rPr>
        <w:t>vymedziť priestor aj v náukových predmetoch. Nevyhnutné je, aby sa všetky témy realizovali</w:t>
      </w:r>
      <w:r>
        <w:rPr>
          <w:rFonts w:ascii="ArialMT" w:hAnsi="ArialMT" w:cs="ArialMT"/>
          <w:sz w:val="28"/>
          <w:szCs w:val="28"/>
        </w:rPr>
        <w:t xml:space="preserve"> </w:t>
      </w:r>
      <w:r w:rsidRPr="00785899">
        <w:rPr>
          <w:rFonts w:ascii="ArialMT" w:hAnsi="ArialMT" w:cs="ArialMT"/>
          <w:sz w:val="28"/>
          <w:szCs w:val="28"/>
        </w:rPr>
        <w:t>prakticky, prostredníctvom vhodný</w:t>
      </w:r>
      <w:r w:rsidRPr="00785899">
        <w:rPr>
          <w:rFonts w:ascii="ArialMT CE" w:hAnsi="ArialMT CE" w:cs="ArialMT CE"/>
          <w:sz w:val="28"/>
          <w:szCs w:val="28"/>
        </w:rPr>
        <w:t>ch cvičení, modelových situácií, diskusií, hier a</w:t>
      </w:r>
      <w:r>
        <w:rPr>
          <w:rFonts w:ascii="ArialMT" w:hAnsi="ArialMT" w:cs="ArialMT"/>
          <w:sz w:val="28"/>
          <w:szCs w:val="28"/>
        </w:rPr>
        <w:t> </w:t>
      </w:r>
      <w:r w:rsidRPr="00785899">
        <w:rPr>
          <w:rFonts w:ascii="ArialMT" w:hAnsi="ArialMT" w:cs="ArialMT"/>
          <w:sz w:val="28"/>
          <w:szCs w:val="28"/>
        </w:rPr>
        <w:t>iných</w:t>
      </w:r>
      <w:r>
        <w:rPr>
          <w:rFonts w:ascii="ArialMT" w:hAnsi="ArialMT" w:cs="ArialMT"/>
          <w:sz w:val="28"/>
          <w:szCs w:val="28"/>
        </w:rPr>
        <w:t xml:space="preserve"> </w:t>
      </w:r>
      <w:r w:rsidRPr="00785899">
        <w:rPr>
          <w:rFonts w:ascii="ArialMT" w:hAnsi="ArialMT" w:cs="ArialMT"/>
          <w:sz w:val="28"/>
          <w:szCs w:val="28"/>
        </w:rPr>
        <w:t>interaktívnych metód.</w:t>
      </w:r>
    </w:p>
    <w:p w:rsidR="0017119F" w:rsidRPr="00785899" w:rsidRDefault="0017119F" w:rsidP="00E808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7119F" w:rsidRDefault="0017119F" w:rsidP="00CD2E7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Vo všetkých uvedených projektoch žiaci verejne predstavia výsledky projektového vyučovania a tým budú naplnené ciele prierezovej témy „Osobnostný a sociálny rozvoj“. 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Žiakov primárneho vzdelávania budeme viesť k: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spolupráci v kolektíve, 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vzájomnému rešpektu, 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poznávaniu svojich slabých i silných stránok,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sebaúcte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sebadôvere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pestovaniu zdravých medziľudských vzťahov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uplatňovaniu svojich práv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prevzatiu zodpovednosti za svoje konanie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vzdelávaniu k ľudským právam</w:t>
      </w:r>
    </w:p>
    <w:p w:rsidR="0017119F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rodinnej výchove</w:t>
      </w:r>
    </w:p>
    <w:p w:rsidR="0017119F" w:rsidRPr="002306D9" w:rsidRDefault="0017119F" w:rsidP="008227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17119F" w:rsidRDefault="0017119F" w:rsidP="003E4E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17119F" w:rsidRDefault="0017119F" w:rsidP="00D80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Európsky deň rodičov a škôl</w:t>
      </w:r>
    </w:p>
    <w:p w:rsidR="0017119F" w:rsidRDefault="0017119F" w:rsidP="00D806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17119F" w:rsidRDefault="0017119F" w:rsidP="00366F9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deň otvorených dverí pre rodičov a verejnosť formou projektového vyučovania a prezentácie školy</w:t>
      </w:r>
    </w:p>
    <w:p w:rsidR="0017119F" w:rsidRPr="00366F97" w:rsidRDefault="0017119F" w:rsidP="00D80683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D087D">
        <w:rPr>
          <w:rFonts w:ascii="Arial" w:hAnsi="Arial" w:cs="Arial"/>
          <w:b/>
          <w:bCs/>
          <w:color w:val="000000"/>
          <w:sz w:val="28"/>
          <w:szCs w:val="28"/>
        </w:rPr>
        <w:t>výsledok projektového vyučovania</w:t>
      </w:r>
      <w:r>
        <w:rPr>
          <w:rFonts w:ascii="Arial" w:hAnsi="Arial" w:cs="Arial"/>
          <w:color w:val="000000"/>
          <w:sz w:val="28"/>
          <w:szCs w:val="28"/>
        </w:rPr>
        <w:t xml:space="preserve"> – projektovo spracovaná téma, ktorú pre jednotlivé triedy pripraví metodické združenie (Ročné obdobia, Zvieratá, Z rozprávky do rozprávky, Remeslá...)</w:t>
      </w:r>
    </w:p>
    <w:p w:rsidR="0017119F" w:rsidRDefault="0017119F" w:rsidP="009D087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9D087D">
        <w:rPr>
          <w:rFonts w:ascii="Arial" w:hAnsi="Arial" w:cs="Arial"/>
          <w:b/>
          <w:bCs/>
          <w:color w:val="000000"/>
          <w:sz w:val="28"/>
          <w:szCs w:val="28"/>
        </w:rPr>
        <w:t>termín</w:t>
      </w:r>
      <w:r>
        <w:rPr>
          <w:rFonts w:ascii="Arial" w:hAnsi="Arial" w:cs="Arial"/>
          <w:color w:val="000000"/>
          <w:sz w:val="28"/>
          <w:szCs w:val="28"/>
        </w:rPr>
        <w:t xml:space="preserve"> – október</w:t>
      </w:r>
    </w:p>
    <w:p w:rsidR="0017119F" w:rsidRDefault="0017119F" w:rsidP="00DD4C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119F" w:rsidRDefault="0017119F" w:rsidP="00DD4C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D80683">
        <w:rPr>
          <w:rFonts w:ascii="Arial" w:hAnsi="Arial" w:cs="Arial"/>
          <w:color w:val="000000"/>
          <w:sz w:val="28"/>
          <w:szCs w:val="28"/>
          <w:u w:val="single"/>
        </w:rPr>
        <w:t>Vianočná akadémia</w:t>
      </w:r>
    </w:p>
    <w:p w:rsidR="0017119F" w:rsidRDefault="0017119F" w:rsidP="00DD4C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17119F" w:rsidRDefault="0017119F" w:rsidP="00DD4C5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vystúpenie pred žiakmi a učiteľmi našej školy, rodičovskou i obecnou verejnosťou </w:t>
      </w:r>
    </w:p>
    <w:p w:rsidR="0017119F" w:rsidRDefault="0017119F" w:rsidP="00DD4C5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9D087D">
        <w:rPr>
          <w:rFonts w:ascii="Arial" w:hAnsi="Arial" w:cs="Arial"/>
          <w:b/>
          <w:bCs/>
          <w:color w:val="000000"/>
          <w:sz w:val="28"/>
          <w:szCs w:val="28"/>
        </w:rPr>
        <w:t>výsledok projektového vyučovanie</w:t>
      </w:r>
      <w:r w:rsidRPr="000A58B5">
        <w:rPr>
          <w:rFonts w:ascii="Arial" w:hAnsi="Arial" w:cs="Arial"/>
          <w:color w:val="000000"/>
          <w:sz w:val="28"/>
          <w:szCs w:val="28"/>
        </w:rPr>
        <w:t xml:space="preserve"> -  vianočné pásmo, scénka, tanec</w:t>
      </w:r>
    </w:p>
    <w:p w:rsidR="0017119F" w:rsidRDefault="0017119F" w:rsidP="00DD4C5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9D087D">
        <w:rPr>
          <w:rFonts w:ascii="Arial" w:hAnsi="Arial" w:cs="Arial"/>
          <w:b/>
          <w:bCs/>
          <w:color w:val="000000"/>
          <w:sz w:val="28"/>
          <w:szCs w:val="28"/>
        </w:rPr>
        <w:t>termín</w:t>
      </w:r>
      <w:r>
        <w:rPr>
          <w:rFonts w:ascii="Arial" w:hAnsi="Arial" w:cs="Arial"/>
          <w:color w:val="000000"/>
          <w:sz w:val="28"/>
          <w:szCs w:val="28"/>
        </w:rPr>
        <w:t xml:space="preserve"> – december </w:t>
      </w:r>
    </w:p>
    <w:p w:rsidR="0017119F" w:rsidRDefault="0017119F" w:rsidP="00DD4C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119F" w:rsidRDefault="0017119F" w:rsidP="004D3E75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lastRenderedPageBreak/>
        <w:t>Marec – mesiac knihy</w:t>
      </w:r>
    </w:p>
    <w:p w:rsidR="0017119F" w:rsidRDefault="0017119F" w:rsidP="004D3E75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</w:p>
    <w:p w:rsidR="0017119F" w:rsidRPr="004D3E75" w:rsidRDefault="0017119F" w:rsidP="004D3E75">
      <w:pPr>
        <w:pStyle w:val="Odsekzoznamu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čítanie kníh – starší žiaci čítajú mladším, skúška čitateľskej gramotnosti, práca s pracovnými listami zameranými na čítanie s porozumením, pasovanie prvákov za čitateľov našej knižnice</w:t>
      </w:r>
    </w:p>
    <w:p w:rsidR="0017119F" w:rsidRPr="004D3E75" w:rsidRDefault="0017119F" w:rsidP="004D3E75">
      <w:pPr>
        <w:pStyle w:val="Odsekzoznamu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výsledok projektového vyučovania </w:t>
      </w:r>
      <w:r>
        <w:rPr>
          <w:rFonts w:ascii="Arial" w:hAnsi="Arial" w:cs="Arial"/>
          <w:sz w:val="28"/>
          <w:szCs w:val="28"/>
        </w:rPr>
        <w:t>– zápis prvákov do knižnice, pracovné listy pre čítanie s porozumením</w:t>
      </w:r>
    </w:p>
    <w:p w:rsidR="0017119F" w:rsidRPr="004D3E75" w:rsidRDefault="0017119F" w:rsidP="004D3E75">
      <w:pPr>
        <w:pStyle w:val="Odsekzoznamu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termín </w:t>
      </w:r>
      <w:r>
        <w:rPr>
          <w:rFonts w:ascii="Arial" w:hAnsi="Arial" w:cs="Arial"/>
          <w:sz w:val="28"/>
          <w:szCs w:val="28"/>
        </w:rPr>
        <w:t>- marec</w:t>
      </w:r>
    </w:p>
    <w:p w:rsidR="0017119F" w:rsidRDefault="0017119F" w:rsidP="00DD4C5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17119F" w:rsidRDefault="0017119F" w:rsidP="00DD4C5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Deň Zeme</w:t>
      </w:r>
    </w:p>
    <w:p w:rsidR="0017119F" w:rsidRDefault="0017119F" w:rsidP="00DD4C5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17119F" w:rsidRDefault="0017119F" w:rsidP="00DD4C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Ekomasky</w:t>
      </w:r>
      <w:proofErr w:type="spellEnd"/>
    </w:p>
    <w:p w:rsidR="0017119F" w:rsidRPr="00017CB8" w:rsidRDefault="0017119F" w:rsidP="00DD4C5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7119F" w:rsidRDefault="0017119F" w:rsidP="00017CB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projektové vyučovanie, zážitkové učenie k danej téme environmentálnej výchovy, vytváranie </w:t>
      </w:r>
      <w:proofErr w:type="spellStart"/>
      <w:r>
        <w:rPr>
          <w:rFonts w:ascii="Arial" w:hAnsi="Arial" w:cs="Arial"/>
          <w:sz w:val="28"/>
          <w:szCs w:val="28"/>
        </w:rPr>
        <w:t>ekomasiek</w:t>
      </w:r>
      <w:proofErr w:type="spellEnd"/>
      <w:r>
        <w:rPr>
          <w:rFonts w:ascii="Arial" w:hAnsi="Arial" w:cs="Arial"/>
          <w:sz w:val="28"/>
          <w:szCs w:val="28"/>
        </w:rPr>
        <w:t xml:space="preserve"> z odpadového materiálu</w:t>
      </w:r>
    </w:p>
    <w:p w:rsidR="0017119F" w:rsidRDefault="0017119F" w:rsidP="00017CB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výsledný produkt </w:t>
      </w:r>
      <w:r>
        <w:rPr>
          <w:rFonts w:ascii="Arial" w:hAnsi="Arial" w:cs="Arial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sz w:val="28"/>
          <w:szCs w:val="28"/>
        </w:rPr>
        <w:t>ekomasky</w:t>
      </w:r>
      <w:proofErr w:type="spellEnd"/>
    </w:p>
    <w:p w:rsidR="0017119F" w:rsidRDefault="0017119F" w:rsidP="00017CB8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termín </w:t>
      </w:r>
      <w:r>
        <w:rPr>
          <w:rFonts w:ascii="Arial" w:hAnsi="Arial" w:cs="Arial"/>
          <w:sz w:val="28"/>
          <w:szCs w:val="28"/>
        </w:rPr>
        <w:t>– apríl</w:t>
      </w:r>
    </w:p>
    <w:p w:rsidR="0017119F" w:rsidRDefault="0017119F" w:rsidP="00017CB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7119F" w:rsidRDefault="0017119F" w:rsidP="00017CB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Modrý deň</w:t>
      </w:r>
    </w:p>
    <w:p w:rsidR="0017119F" w:rsidRDefault="0017119F" w:rsidP="00017CB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7119F" w:rsidRDefault="0017119F" w:rsidP="00017CB8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súťaž o najmodrejšiu triedu a najkrajšie oblečeného žiaka a žiačku v modrom</w:t>
      </w:r>
    </w:p>
    <w:p w:rsidR="0017119F" w:rsidRDefault="0017119F" w:rsidP="00017CB8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výsledok projektového vyučovania </w:t>
      </w:r>
      <w:r>
        <w:rPr>
          <w:rFonts w:ascii="Arial" w:hAnsi="Arial" w:cs="Arial"/>
          <w:sz w:val="28"/>
          <w:szCs w:val="28"/>
        </w:rPr>
        <w:t>– celá škola „zmodrie“ ako naša modrá planéta</w:t>
      </w:r>
    </w:p>
    <w:p w:rsidR="0017119F" w:rsidRDefault="0017119F" w:rsidP="00343283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termín </w:t>
      </w:r>
      <w:r>
        <w:rPr>
          <w:rFonts w:ascii="Arial" w:hAnsi="Arial" w:cs="Arial"/>
          <w:sz w:val="28"/>
          <w:szCs w:val="28"/>
        </w:rPr>
        <w:t>– apríl</w:t>
      </w:r>
    </w:p>
    <w:p w:rsidR="00E80839" w:rsidRDefault="00E80839" w:rsidP="00E808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80839" w:rsidRDefault="00E80839" w:rsidP="00E808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Eko</w:t>
      </w:r>
      <w:proofErr w:type="spellEnd"/>
    </w:p>
    <w:p w:rsidR="00E80839" w:rsidRDefault="00E80839" w:rsidP="00E808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80839" w:rsidRPr="00E80839" w:rsidRDefault="00E80839" w:rsidP="00E80839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projektové vyučovanie, zážitkové učenie</w:t>
      </w:r>
    </w:p>
    <w:p w:rsidR="00E80839" w:rsidRPr="00E80839" w:rsidRDefault="00E80839" w:rsidP="00E80839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výsledok projektového vyučovania</w:t>
      </w:r>
    </w:p>
    <w:p w:rsidR="00E80839" w:rsidRDefault="00E80839" w:rsidP="00E8083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t>– žiaci primárneho vzdelávania si zmerali sily v </w:t>
      </w:r>
      <w:proofErr w:type="spellStart"/>
      <w:r>
        <w:rPr>
          <w:rFonts w:ascii="Arial" w:hAnsi="Arial" w:cs="Arial"/>
          <w:bCs/>
          <w:sz w:val="28"/>
          <w:szCs w:val="28"/>
        </w:rPr>
        <w:t>ekohrách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ktoré pre    </w:t>
      </w:r>
    </w:p>
    <w:p w:rsidR="00E80839" w:rsidRDefault="00E80839" w:rsidP="00E8083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nich pripravili žiaci nižšieho stredného vzdelávania</w:t>
      </w:r>
    </w:p>
    <w:p w:rsidR="00E80839" w:rsidRDefault="00E80839" w:rsidP="00E80839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– žiaci 3. a 4. ročníka predviedli kreatívny „</w:t>
      </w:r>
      <w:proofErr w:type="spellStart"/>
      <w:r>
        <w:rPr>
          <w:rFonts w:ascii="Arial" w:hAnsi="Arial" w:cs="Arial"/>
          <w:bCs/>
          <w:sz w:val="28"/>
          <w:szCs w:val="28"/>
        </w:rPr>
        <w:t>ekotanec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“ na tému   </w:t>
      </w:r>
    </w:p>
    <w:p w:rsidR="00E80839" w:rsidRPr="00E80839" w:rsidRDefault="00E80839" w:rsidP="00E80839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recyklácia</w:t>
      </w:r>
    </w:p>
    <w:p w:rsidR="00E80839" w:rsidRDefault="00E80839" w:rsidP="00E8083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 xml:space="preserve">– žiaci nižšieho stredného vzdelávania vytvorili päť zaujímavých </w:t>
      </w:r>
    </w:p>
    <w:p w:rsidR="00E80839" w:rsidRDefault="00E80839" w:rsidP="00E80839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Ekofilmov</w:t>
      </w:r>
    </w:p>
    <w:p w:rsidR="00E80839" w:rsidRPr="00E80839" w:rsidRDefault="00E80839" w:rsidP="00E80839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termín </w:t>
      </w:r>
      <w:r>
        <w:rPr>
          <w:rFonts w:ascii="Arial" w:hAnsi="Arial" w:cs="Arial"/>
          <w:bCs/>
          <w:sz w:val="28"/>
          <w:szCs w:val="28"/>
        </w:rPr>
        <w:t xml:space="preserve">– apríl </w:t>
      </w:r>
    </w:p>
    <w:p w:rsidR="00E80839" w:rsidRDefault="00E80839" w:rsidP="00E808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80839" w:rsidRDefault="00E80839" w:rsidP="00E8083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Sadenie stromčekov</w:t>
      </w:r>
    </w:p>
    <w:p w:rsidR="00E80839" w:rsidRDefault="00E80839" w:rsidP="00E8083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E80839" w:rsidRPr="00E80839" w:rsidRDefault="00E80839" w:rsidP="00E80839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 školskom roku 2012/2013 sme zaviedli tradíciu</w:t>
      </w:r>
      <w:r w:rsidR="00E80B5A">
        <w:rPr>
          <w:rFonts w:ascii="Arial" w:hAnsi="Arial" w:cs="Arial"/>
          <w:bCs/>
          <w:sz w:val="28"/>
          <w:szCs w:val="28"/>
        </w:rPr>
        <w:t xml:space="preserve"> sadenia stromčekov prvákov s deviatakmi.</w:t>
      </w:r>
    </w:p>
    <w:p w:rsidR="0017119F" w:rsidRDefault="0017119F" w:rsidP="0034328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7119F" w:rsidRDefault="0017119F" w:rsidP="00343283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>Celosvetový deň sadenia stromčekov</w:t>
      </w:r>
    </w:p>
    <w:p w:rsidR="0017119F" w:rsidRPr="00343283" w:rsidRDefault="0017119F" w:rsidP="00343283">
      <w:pPr>
        <w:pStyle w:val="Normlnywebov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343283">
        <w:rPr>
          <w:rFonts w:ascii="Arial" w:hAnsi="Arial" w:cs="Arial"/>
          <w:sz w:val="28"/>
          <w:szCs w:val="28"/>
        </w:rPr>
        <w:t>ENO program pozýva školy, deti a mlád</w:t>
      </w:r>
      <w:r>
        <w:rPr>
          <w:rFonts w:ascii="Arial" w:hAnsi="Arial" w:cs="Arial"/>
          <w:sz w:val="28"/>
          <w:szCs w:val="28"/>
        </w:rPr>
        <w:t xml:space="preserve">ežnícke skupiny sadiť stromčeky </w:t>
      </w:r>
      <w:r w:rsidRPr="00343283">
        <w:rPr>
          <w:rFonts w:ascii="Arial" w:hAnsi="Arial" w:cs="Arial"/>
          <w:sz w:val="28"/>
          <w:szCs w:val="28"/>
        </w:rPr>
        <w:t xml:space="preserve">pre biodiverzitu a </w:t>
      </w:r>
      <w:proofErr w:type="spellStart"/>
      <w:r w:rsidRPr="00343283">
        <w:rPr>
          <w:rFonts w:ascii="Arial" w:hAnsi="Arial" w:cs="Arial"/>
          <w:sz w:val="28"/>
          <w:szCs w:val="28"/>
        </w:rPr>
        <w:t>trvaloudržateľnú</w:t>
      </w:r>
      <w:proofErr w:type="spellEnd"/>
      <w:r w:rsidRPr="00343283">
        <w:rPr>
          <w:rFonts w:ascii="Arial" w:hAnsi="Arial" w:cs="Arial"/>
          <w:sz w:val="28"/>
          <w:szCs w:val="28"/>
        </w:rPr>
        <w:t xml:space="preserve"> budúcnosť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343283">
        <w:rPr>
          <w:rFonts w:ascii="Arial" w:hAnsi="Arial" w:cs="Arial"/>
          <w:sz w:val="28"/>
          <w:szCs w:val="28"/>
        </w:rPr>
        <w:t xml:space="preserve">( </w:t>
      </w:r>
      <w:hyperlink r:id="rId6" w:tgtFrame="_blank" w:history="1">
        <w:r w:rsidRPr="00343283">
          <w:rPr>
            <w:rStyle w:val="Hypertextovprepojenie"/>
            <w:rFonts w:ascii="Arial" w:hAnsi="Arial" w:cs="Arial"/>
            <w:sz w:val="28"/>
            <w:szCs w:val="28"/>
          </w:rPr>
          <w:t>www.enotreeday.net</w:t>
        </w:r>
      </w:hyperlink>
      <w:r w:rsidRPr="00343283">
        <w:rPr>
          <w:rFonts w:ascii="Arial" w:hAnsi="Arial" w:cs="Arial"/>
          <w:sz w:val="28"/>
          <w:szCs w:val="28"/>
        </w:rPr>
        <w:t xml:space="preserve"> ) </w:t>
      </w:r>
    </w:p>
    <w:p w:rsidR="0017119F" w:rsidRPr="00343283" w:rsidRDefault="0017119F" w:rsidP="00343283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výsledný produkt </w:t>
      </w:r>
      <w:r>
        <w:rPr>
          <w:rFonts w:ascii="Arial" w:hAnsi="Arial" w:cs="Arial"/>
          <w:sz w:val="28"/>
          <w:szCs w:val="28"/>
        </w:rPr>
        <w:t>– novovysadené stromčeky v školskom parku</w:t>
      </w:r>
    </w:p>
    <w:p w:rsidR="0017119F" w:rsidRPr="00343283" w:rsidRDefault="0017119F" w:rsidP="00343283">
      <w:pPr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termín</w:t>
      </w:r>
      <w:r>
        <w:rPr>
          <w:rFonts w:ascii="Arial" w:hAnsi="Arial" w:cs="Arial"/>
          <w:sz w:val="28"/>
          <w:szCs w:val="28"/>
        </w:rPr>
        <w:t xml:space="preserve"> – máj</w:t>
      </w:r>
    </w:p>
    <w:p w:rsidR="0017119F" w:rsidRPr="00343283" w:rsidRDefault="0017119F" w:rsidP="00343283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  <w:u w:val="single"/>
        </w:rPr>
      </w:pPr>
    </w:p>
    <w:p w:rsidR="0017119F" w:rsidRPr="00017CB8" w:rsidRDefault="0017119F" w:rsidP="00223A8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7119F" w:rsidRDefault="0017119F" w:rsidP="00CD2E7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u w:val="single"/>
        </w:rPr>
      </w:pPr>
      <w:r>
        <w:rPr>
          <w:rFonts w:ascii="TimesNewRoman" w:hAnsi="TimesNewRoman" w:cs="TimesNewRoman"/>
          <w:sz w:val="28"/>
          <w:szCs w:val="28"/>
          <w:u w:val="single"/>
        </w:rPr>
        <w:t>Ročníkové projekty</w:t>
      </w:r>
    </w:p>
    <w:p w:rsidR="0017119F" w:rsidRDefault="0017119F" w:rsidP="00CD2E7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u w:val="single"/>
        </w:rPr>
      </w:pPr>
    </w:p>
    <w:p w:rsidR="0017119F" w:rsidRDefault="0017119F" w:rsidP="00CD2E75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V kráľovstve čísel</w:t>
      </w:r>
    </w:p>
    <w:p w:rsidR="0017119F" w:rsidRDefault="0017119F" w:rsidP="00CD2E75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</w:p>
    <w:p w:rsidR="0017119F" w:rsidRPr="003E4EF0" w:rsidRDefault="0017119F" w:rsidP="003E4EF0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didaktické hry a súťaže v triednom kolektíve 1. ročníka</w:t>
      </w:r>
    </w:p>
    <w:p w:rsidR="0017119F" w:rsidRPr="009D087D" w:rsidRDefault="0017119F" w:rsidP="00CD2E75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 w:rsidRPr="009D087D">
        <w:rPr>
          <w:rFonts w:ascii="TimesNewRoman" w:hAnsi="TimesNewRoman" w:cs="TimesNewRoman"/>
          <w:b/>
          <w:bCs/>
          <w:sz w:val="28"/>
          <w:szCs w:val="28"/>
        </w:rPr>
        <w:t>výsledok projektového vyučovania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724DF">
        <w:rPr>
          <w:rFonts w:ascii="TimesNewRoman" w:hAnsi="TimesNewRoman" w:cs="TimesNewRoman"/>
          <w:sz w:val="28"/>
          <w:szCs w:val="28"/>
        </w:rPr>
        <w:t xml:space="preserve"> – matematický vláčik </w:t>
      </w:r>
      <w:r>
        <w:rPr>
          <w:rFonts w:ascii="TimesNewRoman" w:hAnsi="TimesNewRoman" w:cs="TimesNewRoman"/>
          <w:sz w:val="28"/>
          <w:szCs w:val="28"/>
        </w:rPr>
        <w:t>(učebná pomôcka)</w:t>
      </w:r>
    </w:p>
    <w:p w:rsidR="0017119F" w:rsidRPr="006724DF" w:rsidRDefault="0017119F" w:rsidP="00CD2E75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termín </w:t>
      </w:r>
      <w:r>
        <w:rPr>
          <w:rFonts w:ascii="TimesNewRoman" w:hAnsi="TimesNewRoman" w:cs="TimesNewRoman"/>
          <w:sz w:val="28"/>
          <w:szCs w:val="28"/>
        </w:rPr>
        <w:t>- máj</w:t>
      </w:r>
    </w:p>
    <w:p w:rsidR="0017119F" w:rsidRDefault="0017119F" w:rsidP="00CD2E75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</w:p>
    <w:p w:rsidR="0017119F" w:rsidRDefault="0017119F" w:rsidP="00CD2E7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Zdravá výživa </w:t>
      </w:r>
    </w:p>
    <w:p w:rsidR="0017119F" w:rsidRPr="00E43A2B" w:rsidRDefault="0017119F" w:rsidP="00CD2E7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43A2B">
        <w:rPr>
          <w:rFonts w:ascii="TimesNewRoman" w:hAnsi="TimesNewRoman" w:cs="TimesNewRoman"/>
          <w:sz w:val="28"/>
          <w:szCs w:val="28"/>
        </w:rPr>
        <w:t xml:space="preserve">didaktické hry, súťaž, kvíz a predstavenie vlastného projektu pred spolužiakmi z 2. ročníka a ich učiteľka z obvodových škôl Davidov a Dlhé Klčovo i porotou, ktorú tvoria 3 žiaci </w:t>
      </w:r>
      <w:r>
        <w:rPr>
          <w:rFonts w:ascii="TimesNewRoman" w:hAnsi="TimesNewRoman" w:cs="TimesNewRoman"/>
          <w:sz w:val="28"/>
          <w:szCs w:val="28"/>
        </w:rPr>
        <w:t xml:space="preserve">9. </w:t>
      </w:r>
      <w:r w:rsidRPr="00E43A2B">
        <w:rPr>
          <w:rFonts w:ascii="TimesNewRoman" w:hAnsi="TimesNewRoman" w:cs="TimesNewRoman"/>
          <w:sz w:val="28"/>
          <w:szCs w:val="28"/>
        </w:rPr>
        <w:t>ročníka (zástupcovia jednotlivých obcí)</w:t>
      </w:r>
    </w:p>
    <w:p w:rsidR="0017119F" w:rsidRPr="00E43A2B" w:rsidRDefault="0017119F" w:rsidP="00CD2E7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43A2B">
        <w:rPr>
          <w:rFonts w:ascii="Arial" w:hAnsi="Arial" w:cs="Arial"/>
          <w:b/>
          <w:bCs/>
          <w:sz w:val="28"/>
          <w:szCs w:val="28"/>
        </w:rPr>
        <w:t>výsled</w:t>
      </w:r>
      <w:r>
        <w:rPr>
          <w:rFonts w:ascii="Arial" w:hAnsi="Arial" w:cs="Arial"/>
          <w:b/>
          <w:bCs/>
          <w:sz w:val="28"/>
          <w:szCs w:val="28"/>
        </w:rPr>
        <w:t>ok</w:t>
      </w:r>
      <w:r w:rsidRPr="00E43A2B">
        <w:rPr>
          <w:rFonts w:ascii="Arial" w:hAnsi="Arial" w:cs="Arial"/>
          <w:b/>
          <w:bCs/>
          <w:sz w:val="28"/>
          <w:szCs w:val="28"/>
        </w:rPr>
        <w:t xml:space="preserve"> pro</w:t>
      </w:r>
      <w:r>
        <w:rPr>
          <w:rFonts w:ascii="Arial" w:hAnsi="Arial" w:cs="Arial"/>
          <w:b/>
          <w:bCs/>
          <w:sz w:val="28"/>
          <w:szCs w:val="28"/>
        </w:rPr>
        <w:t>jek</w:t>
      </w:r>
      <w:r w:rsidRPr="00E43A2B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ového vyučovania</w:t>
      </w:r>
      <w:r>
        <w:rPr>
          <w:rFonts w:ascii="Arial" w:hAnsi="Arial" w:cs="Arial"/>
          <w:sz w:val="28"/>
          <w:szCs w:val="28"/>
        </w:rPr>
        <w:t xml:space="preserve"> – dramatizácia o zdravej výžive a zdravom životnom štýle (U lekára, V zakliatom kráľovstve, V zdravom tele zdravý duch) </w:t>
      </w:r>
    </w:p>
    <w:p w:rsidR="0017119F" w:rsidRPr="00D87BF7" w:rsidRDefault="0017119F" w:rsidP="00CD2E7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termín</w:t>
      </w:r>
      <w:r>
        <w:rPr>
          <w:rFonts w:ascii="Arial" w:hAnsi="Arial" w:cs="Arial"/>
          <w:sz w:val="28"/>
          <w:szCs w:val="28"/>
        </w:rPr>
        <w:t xml:space="preserve"> - október</w:t>
      </w:r>
    </w:p>
    <w:p w:rsidR="0017119F" w:rsidRDefault="0017119F" w:rsidP="00CD2E7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7119F" w:rsidRDefault="0017119F" w:rsidP="00CD2E7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Môj rodný kraj</w:t>
      </w:r>
    </w:p>
    <w:p w:rsidR="0017119F" w:rsidRPr="006724DF" w:rsidRDefault="0017119F" w:rsidP="00CD2E7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exkurzie, spoznávanie krás nášho rodného kraja (prírodná pamiatka </w:t>
      </w:r>
      <w:proofErr w:type="spellStart"/>
      <w:r>
        <w:rPr>
          <w:rFonts w:ascii="TimesNewRoman" w:hAnsi="TimesNewRoman" w:cs="TimesNewRoman"/>
          <w:sz w:val="28"/>
          <w:szCs w:val="28"/>
        </w:rPr>
        <w:t>Zapikán</w:t>
      </w:r>
      <w:proofErr w:type="spellEnd"/>
      <w:r>
        <w:rPr>
          <w:rFonts w:ascii="TimesNewRoman" w:hAnsi="TimesNewRoman" w:cs="TimesNewRoman"/>
          <w:sz w:val="28"/>
          <w:szCs w:val="28"/>
        </w:rPr>
        <w:t>, mestá Humenné a Vranov nad Topľou) v 3. ročníku, verejná prezentácia výsledku projektového vyučovania pred žiakmi, učiteľmi primárneho vzdelávania a rodičovskou verejnosťou</w:t>
      </w:r>
    </w:p>
    <w:p w:rsidR="0017119F" w:rsidRPr="00E43A2B" w:rsidRDefault="0017119F" w:rsidP="00CD2E7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43A2B">
        <w:rPr>
          <w:rFonts w:ascii="Arial" w:hAnsi="Arial" w:cs="Arial"/>
          <w:b/>
          <w:bCs/>
          <w:sz w:val="28"/>
          <w:szCs w:val="28"/>
        </w:rPr>
        <w:t>výsledok projektového vyučovania</w:t>
      </w:r>
      <w:r>
        <w:rPr>
          <w:rFonts w:ascii="Arial" w:hAnsi="Arial" w:cs="Arial"/>
          <w:sz w:val="28"/>
          <w:szCs w:val="28"/>
        </w:rPr>
        <w:t xml:space="preserve"> - </w:t>
      </w:r>
      <w:r w:rsidRPr="00D87BF7">
        <w:rPr>
          <w:rFonts w:ascii="Arial" w:hAnsi="Arial" w:cs="Arial"/>
          <w:sz w:val="28"/>
          <w:szCs w:val="28"/>
        </w:rPr>
        <w:t>virtuálny denník</w:t>
      </w:r>
    </w:p>
    <w:p w:rsidR="0017119F" w:rsidRPr="00352C40" w:rsidRDefault="0017119F" w:rsidP="00CD2E75">
      <w:pPr>
        <w:numPr>
          <w:ilvl w:val="0"/>
          <w:numId w:val="2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termín </w:t>
      </w:r>
      <w:r>
        <w:rPr>
          <w:rFonts w:ascii="Arial" w:hAnsi="Arial" w:cs="Arial"/>
          <w:sz w:val="28"/>
          <w:szCs w:val="28"/>
        </w:rPr>
        <w:t>– jún</w:t>
      </w:r>
    </w:p>
    <w:p w:rsidR="0017119F" w:rsidRDefault="0017119F" w:rsidP="00352C4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7119F" w:rsidRDefault="0017119F" w:rsidP="00352C4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352C40">
        <w:rPr>
          <w:rFonts w:ascii="Arial" w:hAnsi="Arial" w:cs="Arial"/>
          <w:b/>
          <w:sz w:val="28"/>
          <w:szCs w:val="28"/>
        </w:rPr>
        <w:t>Detská odborná činnosť</w:t>
      </w:r>
    </w:p>
    <w:p w:rsidR="0017119F" w:rsidRPr="008149C4" w:rsidRDefault="0017119F" w:rsidP="00352C40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malá vedecká konferencia, na ktorej žiaci 4. ročníka verejne predstavia svoje projekty pred odbornou i žiackou porotou</w:t>
      </w:r>
    </w:p>
    <w:p w:rsidR="0017119F" w:rsidRPr="00DD4C54" w:rsidRDefault="0017119F" w:rsidP="00352C40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DD4C54">
        <w:rPr>
          <w:rFonts w:ascii="Arial" w:hAnsi="Arial" w:cs="Arial"/>
          <w:b/>
          <w:bCs/>
          <w:sz w:val="28"/>
          <w:szCs w:val="28"/>
        </w:rPr>
        <w:t>výsled</w:t>
      </w:r>
      <w:r>
        <w:rPr>
          <w:rFonts w:ascii="Arial" w:hAnsi="Arial" w:cs="Arial"/>
          <w:b/>
          <w:bCs/>
          <w:sz w:val="28"/>
          <w:szCs w:val="28"/>
        </w:rPr>
        <w:t>ok</w:t>
      </w:r>
      <w:r w:rsidRPr="00DD4C54">
        <w:rPr>
          <w:rFonts w:ascii="Arial" w:hAnsi="Arial" w:cs="Arial"/>
          <w:b/>
          <w:bCs/>
          <w:sz w:val="28"/>
          <w:szCs w:val="28"/>
        </w:rPr>
        <w:t xml:space="preserve"> pro</w:t>
      </w:r>
      <w:r>
        <w:rPr>
          <w:rFonts w:ascii="Arial" w:hAnsi="Arial" w:cs="Arial"/>
          <w:b/>
          <w:bCs/>
          <w:sz w:val="28"/>
          <w:szCs w:val="28"/>
        </w:rPr>
        <w:t>jektového vyučovania</w:t>
      </w:r>
      <w:r>
        <w:rPr>
          <w:rFonts w:ascii="Arial" w:hAnsi="Arial" w:cs="Arial"/>
          <w:sz w:val="28"/>
          <w:szCs w:val="28"/>
        </w:rPr>
        <w:t xml:space="preserve"> – prezentácia vytvorené v programe PowerPoint na témy, ktoré boli vyhlásené na začiatku školského roka</w:t>
      </w:r>
    </w:p>
    <w:p w:rsidR="0017119F" w:rsidRPr="00DD4C54" w:rsidRDefault="0017119F" w:rsidP="00352C40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termín </w:t>
      </w:r>
      <w:r>
        <w:rPr>
          <w:rFonts w:ascii="Arial" w:hAnsi="Arial" w:cs="Arial"/>
          <w:sz w:val="28"/>
          <w:szCs w:val="28"/>
        </w:rPr>
        <w:t>– november</w:t>
      </w:r>
    </w:p>
    <w:p w:rsidR="0017119F" w:rsidRPr="001E1D9A" w:rsidRDefault="0017119F" w:rsidP="00352C4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7119F" w:rsidRDefault="0017119F" w:rsidP="005E2424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Noc v</w:t>
      </w:r>
      <w:r w:rsidR="00E80B5A"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  <w:u w:val="single"/>
        </w:rPr>
        <w:t>škole</w:t>
      </w:r>
    </w:p>
    <w:p w:rsidR="00E80B5A" w:rsidRDefault="00E80B5A" w:rsidP="005E2424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</w:p>
    <w:p w:rsidR="00E80B5A" w:rsidRDefault="00E80B5A" w:rsidP="005E2424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LIP DUB Sačurov</w:t>
      </w:r>
    </w:p>
    <w:p w:rsidR="00E80B5A" w:rsidRPr="00A644AD" w:rsidRDefault="00E80B5A" w:rsidP="00E80B5A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natočili sme svoje prvé LIP DUB video</w:t>
      </w:r>
      <w:r w:rsidR="0008257F">
        <w:rPr>
          <w:rFonts w:ascii="Arial" w:hAnsi="Arial" w:cs="Arial"/>
          <w:sz w:val="28"/>
          <w:szCs w:val="28"/>
        </w:rPr>
        <w:t xml:space="preserve">, ktoré malo veľkú úspech, preto sme sa rozhodli natočiť aj druhé – </w:t>
      </w:r>
      <w:r w:rsidR="0008257F">
        <w:rPr>
          <w:rFonts w:ascii="Arial" w:hAnsi="Arial" w:cs="Arial"/>
          <w:b/>
          <w:sz w:val="28"/>
          <w:szCs w:val="28"/>
        </w:rPr>
        <w:t>Vianočné LIP DUB</w:t>
      </w:r>
    </w:p>
    <w:p w:rsidR="00A644AD" w:rsidRDefault="00A644AD" w:rsidP="00A644AD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</w:p>
    <w:p w:rsidR="00A644AD" w:rsidRDefault="00A644AD" w:rsidP="00A644AD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HAPPY ZŠ SAČUROV </w:t>
      </w:r>
    </w:p>
    <w:p w:rsidR="00A644AD" w:rsidRDefault="00A644AD" w:rsidP="00A644AD">
      <w:pPr>
        <w:pStyle w:val="Odsekzoznamu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natočili sme školské video na známu pieseň </w:t>
      </w:r>
      <w:proofErr w:type="spellStart"/>
      <w:r>
        <w:rPr>
          <w:rFonts w:ascii="Arial" w:hAnsi="Arial" w:cs="Arial"/>
          <w:sz w:val="28"/>
          <w:szCs w:val="28"/>
        </w:rPr>
        <w:t>Pharrella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Williamsa</w:t>
      </w:r>
      <w:proofErr w:type="spellEnd"/>
      <w:r>
        <w:rPr>
          <w:rFonts w:ascii="Arial" w:hAnsi="Arial" w:cs="Arial"/>
          <w:sz w:val="28"/>
          <w:szCs w:val="28"/>
        </w:rPr>
        <w:t xml:space="preserve"> v areáli našej školy</w:t>
      </w:r>
    </w:p>
    <w:p w:rsidR="00A644AD" w:rsidRDefault="00A644AD" w:rsidP="00A644AD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</w:p>
    <w:p w:rsidR="00A644AD" w:rsidRDefault="00A644AD" w:rsidP="00A644AD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CUP SONG </w:t>
      </w:r>
    </w:p>
    <w:p w:rsidR="00A644AD" w:rsidRPr="00A644AD" w:rsidRDefault="00A644AD" w:rsidP="00A644AD">
      <w:pPr>
        <w:pStyle w:val="Odsekzoznamu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natočili sme video s farebnými pohármi</w:t>
      </w:r>
    </w:p>
    <w:p w:rsidR="00E80B5A" w:rsidRDefault="00E80B5A" w:rsidP="005E2424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</w:p>
    <w:p w:rsidR="00E80B5A" w:rsidRPr="00E80B5A" w:rsidRDefault="00E80B5A" w:rsidP="005E2424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Máme talent</w:t>
      </w:r>
    </w:p>
    <w:p w:rsidR="0017119F" w:rsidRDefault="0017119F" w:rsidP="005E2424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</w:p>
    <w:p w:rsidR="0017119F" w:rsidRDefault="0017119F" w:rsidP="005E2424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večerná aktivita počas Noci v škole,</w:t>
      </w:r>
      <w:r w:rsidR="00E80B5A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 xml:space="preserve"> ktorej žiaci našej školy prezentujú svoje nadanie a talent v speve, tanci, imitácii, dramatizácii...</w:t>
      </w:r>
    </w:p>
    <w:p w:rsidR="0017119F" w:rsidRDefault="0017119F" w:rsidP="005E2424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výsledok súťaže – </w:t>
      </w:r>
      <w:r>
        <w:rPr>
          <w:rFonts w:ascii="Arial" w:hAnsi="Arial" w:cs="Arial"/>
          <w:sz w:val="28"/>
          <w:szCs w:val="28"/>
        </w:rPr>
        <w:t>splnenie jedného sna detí</w:t>
      </w:r>
    </w:p>
    <w:p w:rsidR="0017119F" w:rsidRPr="005E2424" w:rsidRDefault="0017119F" w:rsidP="005E2424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termín </w:t>
      </w:r>
      <w:r>
        <w:rPr>
          <w:rFonts w:ascii="Arial" w:hAnsi="Arial" w:cs="Arial"/>
          <w:sz w:val="28"/>
          <w:szCs w:val="28"/>
        </w:rPr>
        <w:t>- jún</w:t>
      </w:r>
    </w:p>
    <w:p w:rsidR="0017119F" w:rsidRPr="002306D9" w:rsidRDefault="0017119F" w:rsidP="002306D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80B5A" w:rsidRPr="00E80B5A" w:rsidRDefault="00E80B5A" w:rsidP="00E80B5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  <w:proofErr w:type="spellStart"/>
      <w:r w:rsidRPr="00E80B5A">
        <w:rPr>
          <w:rFonts w:ascii="Arial" w:hAnsi="Arial" w:cs="Arial"/>
          <w:sz w:val="28"/>
          <w:szCs w:val="28"/>
          <w:u w:val="single"/>
        </w:rPr>
        <w:t>TEDx</w:t>
      </w:r>
      <w:proofErr w:type="spellEnd"/>
    </w:p>
    <w:p w:rsidR="00E80B5A" w:rsidRDefault="00E80B5A" w:rsidP="00E80B5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</w:p>
    <w:p w:rsidR="00E80B5A" w:rsidRDefault="00E80B5A" w:rsidP="00E80B5A">
      <w:pPr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školské </w:t>
      </w:r>
      <w:proofErr w:type="spellStart"/>
      <w:r>
        <w:rPr>
          <w:rFonts w:ascii="Arial" w:hAnsi="Arial" w:cs="Arial"/>
          <w:sz w:val="28"/>
          <w:szCs w:val="28"/>
        </w:rPr>
        <w:t>TEDx</w:t>
      </w:r>
      <w:proofErr w:type="spellEnd"/>
      <w:r>
        <w:rPr>
          <w:rFonts w:ascii="Arial" w:hAnsi="Arial" w:cs="Arial"/>
          <w:sz w:val="28"/>
          <w:szCs w:val="28"/>
        </w:rPr>
        <w:t xml:space="preserve"> Sačurov, na ktorom sme si vypočuli od našich žiakov primárneho aj nižšieho stredného vzdelávania „myšlienky hodné šírenia“ a so záujmom pozreli ich videá vytvorené v programe </w:t>
      </w:r>
      <w:proofErr w:type="spellStart"/>
      <w:r>
        <w:rPr>
          <w:rFonts w:ascii="Arial" w:hAnsi="Arial" w:cs="Arial"/>
          <w:sz w:val="28"/>
          <w:szCs w:val="28"/>
        </w:rPr>
        <w:t>Movie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Maker</w:t>
      </w:r>
      <w:proofErr w:type="spellEnd"/>
    </w:p>
    <w:p w:rsidR="00E80B5A" w:rsidRDefault="00E80B5A" w:rsidP="00E80B5A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výsledok projektu</w:t>
      </w:r>
      <w:r>
        <w:rPr>
          <w:rFonts w:ascii="Arial" w:hAnsi="Arial" w:cs="Arial"/>
          <w:sz w:val="28"/>
          <w:szCs w:val="28"/>
        </w:rPr>
        <w:t xml:space="preserve"> – konferencia </w:t>
      </w:r>
      <w:proofErr w:type="spellStart"/>
      <w:r>
        <w:rPr>
          <w:rFonts w:ascii="Arial" w:hAnsi="Arial" w:cs="Arial"/>
          <w:sz w:val="28"/>
          <w:szCs w:val="28"/>
        </w:rPr>
        <w:t>TEDx</w:t>
      </w:r>
      <w:proofErr w:type="spellEnd"/>
    </w:p>
    <w:p w:rsidR="00E80B5A" w:rsidRDefault="00E80B5A" w:rsidP="00E80B5A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termín</w:t>
      </w:r>
      <w:r>
        <w:rPr>
          <w:rFonts w:ascii="Arial" w:hAnsi="Arial" w:cs="Arial"/>
          <w:sz w:val="28"/>
          <w:szCs w:val="28"/>
        </w:rPr>
        <w:t xml:space="preserve"> – jún</w:t>
      </w:r>
    </w:p>
    <w:p w:rsidR="00E80B5A" w:rsidRDefault="00E80B5A" w:rsidP="00E80B5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</w:p>
    <w:p w:rsidR="00E80B5A" w:rsidRDefault="00E80B5A" w:rsidP="00E80B5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</w:p>
    <w:p w:rsidR="00E80B5A" w:rsidRDefault="00E80B5A" w:rsidP="00E80B5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</w:p>
    <w:p w:rsidR="00E80B5A" w:rsidRPr="00E80B5A" w:rsidRDefault="00E80B5A" w:rsidP="00E80B5A">
      <w:pPr>
        <w:pStyle w:val="Odsekzoznamu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  <w:u w:val="single"/>
        </w:rPr>
      </w:pPr>
    </w:p>
    <w:p w:rsidR="0017119F" w:rsidRPr="00E80B5A" w:rsidRDefault="0017119F" w:rsidP="00E80B5A">
      <w:pPr>
        <w:rPr>
          <w:b/>
        </w:rPr>
      </w:pPr>
    </w:p>
    <w:sectPr w:rsidR="0017119F" w:rsidRPr="00E80B5A" w:rsidSect="00EA037A">
      <w:pgSz w:w="11906" w:h="16838"/>
      <w:pgMar w:top="1417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 CE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10EC8CC4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  <w:b/>
        <w:bCs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</w:abstractNum>
  <w:abstractNum w:abstractNumId="3">
    <w:nsid w:val="00000005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820"/>
        </w:tabs>
        <w:ind w:left="820" w:hanging="82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820"/>
        </w:tabs>
        <w:ind w:left="820" w:hanging="82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u w:val="none"/>
      </w:rPr>
    </w:lvl>
  </w:abstractNum>
  <w:abstractNum w:abstractNumId="4">
    <w:nsid w:val="00000006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</w:abstractNum>
  <w:abstractNum w:abstractNumId="5">
    <w:nsid w:val="00000009"/>
    <w:multiLevelType w:val="singleLevel"/>
    <w:tmpl w:val="0000000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000000A"/>
    <w:multiLevelType w:val="singleLevel"/>
    <w:tmpl w:val="0017040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000000B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8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cs="Times New Roman" w:hint="default"/>
      </w:rPr>
    </w:lvl>
  </w:abstractNum>
  <w:abstractNum w:abstractNumId="9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</w:abstractNum>
  <w:abstractNum w:abstractNumId="10">
    <w:nsid w:val="02466DE2"/>
    <w:multiLevelType w:val="hybridMultilevel"/>
    <w:tmpl w:val="715431B0"/>
    <w:lvl w:ilvl="0" w:tplc="A734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D6109"/>
    <w:multiLevelType w:val="hybridMultilevel"/>
    <w:tmpl w:val="C2DAB2E6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E05E2"/>
    <w:multiLevelType w:val="hybridMultilevel"/>
    <w:tmpl w:val="6A68858E"/>
    <w:lvl w:ilvl="0" w:tplc="A6DA9BD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822AE"/>
    <w:multiLevelType w:val="singleLevel"/>
    <w:tmpl w:val="655865EC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4">
    <w:nsid w:val="1171541D"/>
    <w:multiLevelType w:val="hybridMultilevel"/>
    <w:tmpl w:val="598A8FC0"/>
    <w:lvl w:ilvl="0" w:tplc="A734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E32A4B"/>
    <w:multiLevelType w:val="hybridMultilevel"/>
    <w:tmpl w:val="632E6646"/>
    <w:lvl w:ilvl="0" w:tplc="FB4C51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D5E23"/>
    <w:multiLevelType w:val="hybridMultilevel"/>
    <w:tmpl w:val="9F9486B2"/>
    <w:lvl w:ilvl="0" w:tplc="85241F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C54A2"/>
    <w:multiLevelType w:val="hybridMultilevel"/>
    <w:tmpl w:val="1CF8A388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1219D"/>
    <w:multiLevelType w:val="hybridMultilevel"/>
    <w:tmpl w:val="4CDC0D20"/>
    <w:lvl w:ilvl="0" w:tplc="959A9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2A1DE2"/>
    <w:multiLevelType w:val="hybridMultilevel"/>
    <w:tmpl w:val="C6A09C46"/>
    <w:lvl w:ilvl="0" w:tplc="8C889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E25CBA"/>
    <w:multiLevelType w:val="hybridMultilevel"/>
    <w:tmpl w:val="38D240EE"/>
    <w:lvl w:ilvl="0" w:tplc="A734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7C3EE7"/>
    <w:multiLevelType w:val="hybridMultilevel"/>
    <w:tmpl w:val="E640DDBE"/>
    <w:lvl w:ilvl="0" w:tplc="8C889E72">
      <w:numFmt w:val="bullet"/>
      <w:lvlText w:val="-"/>
      <w:lvlJc w:val="left"/>
      <w:pPr>
        <w:ind w:left="144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03549B"/>
    <w:multiLevelType w:val="hybridMultilevel"/>
    <w:tmpl w:val="4EE885B0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53B53"/>
    <w:multiLevelType w:val="hybridMultilevel"/>
    <w:tmpl w:val="440859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A923AFE"/>
    <w:multiLevelType w:val="hybridMultilevel"/>
    <w:tmpl w:val="BB206B2E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61B41"/>
    <w:multiLevelType w:val="hybridMultilevel"/>
    <w:tmpl w:val="751AEBBE"/>
    <w:lvl w:ilvl="0" w:tplc="00000000"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30"/>
        </w:tabs>
        <w:ind w:left="28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50"/>
        </w:tabs>
        <w:ind w:left="35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70"/>
        </w:tabs>
        <w:ind w:left="42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990"/>
        </w:tabs>
        <w:ind w:left="499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10"/>
        </w:tabs>
        <w:ind w:left="57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30"/>
        </w:tabs>
        <w:ind w:left="64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50"/>
        </w:tabs>
        <w:ind w:left="715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70"/>
        </w:tabs>
        <w:ind w:left="7870" w:hanging="360"/>
      </w:pPr>
      <w:rPr>
        <w:rFonts w:ascii="Wingdings" w:hAnsi="Wingdings" w:hint="default"/>
      </w:rPr>
    </w:lvl>
  </w:abstractNum>
  <w:abstractNum w:abstractNumId="26">
    <w:nsid w:val="3CE436B2"/>
    <w:multiLevelType w:val="hybridMultilevel"/>
    <w:tmpl w:val="321CA910"/>
    <w:lvl w:ilvl="0" w:tplc="8C889E7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70398"/>
    <w:multiLevelType w:val="hybridMultilevel"/>
    <w:tmpl w:val="D70A22F0"/>
    <w:lvl w:ilvl="0" w:tplc="31A2805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A260E"/>
    <w:multiLevelType w:val="hybridMultilevel"/>
    <w:tmpl w:val="2E34110E"/>
    <w:lvl w:ilvl="0" w:tplc="907E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271643"/>
    <w:multiLevelType w:val="hybridMultilevel"/>
    <w:tmpl w:val="911EA26E"/>
    <w:lvl w:ilvl="0" w:tplc="8C889E72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47616"/>
    <w:multiLevelType w:val="hybridMultilevel"/>
    <w:tmpl w:val="F73413D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A02D13"/>
    <w:multiLevelType w:val="hybridMultilevel"/>
    <w:tmpl w:val="C4880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810AC"/>
    <w:multiLevelType w:val="hybridMultilevel"/>
    <w:tmpl w:val="96E43570"/>
    <w:lvl w:ilvl="0" w:tplc="8C889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70DE8"/>
    <w:multiLevelType w:val="hybridMultilevel"/>
    <w:tmpl w:val="D43200B4"/>
    <w:lvl w:ilvl="0" w:tplc="F7BEBC6A">
      <w:numFmt w:val="bullet"/>
      <w:lvlText w:val="-"/>
      <w:lvlJc w:val="left"/>
      <w:pPr>
        <w:ind w:left="720" w:hanging="360"/>
      </w:pPr>
      <w:rPr>
        <w:rFonts w:ascii="ArialMT CE" w:eastAsia="Calibri" w:hAnsi="ArialMT CE" w:cs="ArialMT CE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67C40"/>
    <w:multiLevelType w:val="hybridMultilevel"/>
    <w:tmpl w:val="C8283594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DA4A02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65AC5"/>
    <w:multiLevelType w:val="hybridMultilevel"/>
    <w:tmpl w:val="C40EED4E"/>
    <w:lvl w:ilvl="0" w:tplc="421EF7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7709D"/>
    <w:multiLevelType w:val="hybridMultilevel"/>
    <w:tmpl w:val="C7FA72F6"/>
    <w:lvl w:ilvl="0" w:tplc="3EB288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E0124"/>
    <w:multiLevelType w:val="hybridMultilevel"/>
    <w:tmpl w:val="00CCEA8A"/>
    <w:lvl w:ilvl="0" w:tplc="A734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B95B4C"/>
    <w:multiLevelType w:val="hybridMultilevel"/>
    <w:tmpl w:val="D1543F5A"/>
    <w:lvl w:ilvl="0" w:tplc="6978C0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54021"/>
    <w:multiLevelType w:val="hybridMultilevel"/>
    <w:tmpl w:val="D42669C6"/>
    <w:lvl w:ilvl="0" w:tplc="A6DA9BD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7D05B2"/>
    <w:multiLevelType w:val="hybridMultilevel"/>
    <w:tmpl w:val="317CCE36"/>
    <w:lvl w:ilvl="0" w:tplc="895C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910243"/>
    <w:multiLevelType w:val="hybridMultilevel"/>
    <w:tmpl w:val="D9040464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30B85"/>
    <w:multiLevelType w:val="hybridMultilevel"/>
    <w:tmpl w:val="6F78BEE2"/>
    <w:lvl w:ilvl="0" w:tplc="0000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C30486"/>
    <w:multiLevelType w:val="hybridMultilevel"/>
    <w:tmpl w:val="9DBE19B4"/>
    <w:lvl w:ilvl="0" w:tplc="7004B5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6D7378"/>
    <w:multiLevelType w:val="hybridMultilevel"/>
    <w:tmpl w:val="17F8F71E"/>
    <w:lvl w:ilvl="0" w:tplc="0000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4F5F19"/>
    <w:multiLevelType w:val="hybridMultilevel"/>
    <w:tmpl w:val="12BABCCA"/>
    <w:lvl w:ilvl="0" w:tplc="98A8D4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43"/>
  </w:num>
  <w:num w:numId="13">
    <w:abstractNumId w:val="28"/>
  </w:num>
  <w:num w:numId="14">
    <w:abstractNumId w:val="35"/>
  </w:num>
  <w:num w:numId="15">
    <w:abstractNumId w:val="40"/>
  </w:num>
  <w:num w:numId="16">
    <w:abstractNumId w:val="44"/>
  </w:num>
  <w:num w:numId="17">
    <w:abstractNumId w:val="42"/>
  </w:num>
  <w:num w:numId="18">
    <w:abstractNumId w:val="25"/>
  </w:num>
  <w:num w:numId="19">
    <w:abstractNumId w:val="15"/>
  </w:num>
  <w:num w:numId="20">
    <w:abstractNumId w:val="12"/>
  </w:num>
  <w:num w:numId="21">
    <w:abstractNumId w:val="19"/>
  </w:num>
  <w:num w:numId="22">
    <w:abstractNumId w:val="16"/>
  </w:num>
  <w:num w:numId="23">
    <w:abstractNumId w:val="34"/>
  </w:num>
  <w:num w:numId="24">
    <w:abstractNumId w:val="22"/>
  </w:num>
  <w:num w:numId="25">
    <w:abstractNumId w:val="41"/>
  </w:num>
  <w:num w:numId="26">
    <w:abstractNumId w:val="45"/>
  </w:num>
  <w:num w:numId="27">
    <w:abstractNumId w:val="17"/>
  </w:num>
  <w:num w:numId="28">
    <w:abstractNumId w:val="23"/>
  </w:num>
  <w:num w:numId="29">
    <w:abstractNumId w:val="30"/>
  </w:num>
  <w:num w:numId="30">
    <w:abstractNumId w:val="10"/>
  </w:num>
  <w:num w:numId="31">
    <w:abstractNumId w:val="39"/>
  </w:num>
  <w:num w:numId="32">
    <w:abstractNumId w:val="32"/>
  </w:num>
  <w:num w:numId="33">
    <w:abstractNumId w:val="36"/>
  </w:num>
  <w:num w:numId="34">
    <w:abstractNumId w:val="18"/>
  </w:num>
  <w:num w:numId="35">
    <w:abstractNumId w:val="24"/>
  </w:num>
  <w:num w:numId="36">
    <w:abstractNumId w:val="11"/>
  </w:num>
  <w:num w:numId="37">
    <w:abstractNumId w:val="27"/>
  </w:num>
  <w:num w:numId="38">
    <w:abstractNumId w:val="38"/>
  </w:num>
  <w:num w:numId="39">
    <w:abstractNumId w:val="14"/>
  </w:num>
  <w:num w:numId="40">
    <w:abstractNumId w:val="37"/>
  </w:num>
  <w:num w:numId="41">
    <w:abstractNumId w:val="20"/>
  </w:num>
  <w:num w:numId="42">
    <w:abstractNumId w:val="31"/>
  </w:num>
  <w:num w:numId="43">
    <w:abstractNumId w:val="21"/>
  </w:num>
  <w:num w:numId="44">
    <w:abstractNumId w:val="26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E57"/>
    <w:rsid w:val="00004FF9"/>
    <w:rsid w:val="00005378"/>
    <w:rsid w:val="00017CB8"/>
    <w:rsid w:val="0003736F"/>
    <w:rsid w:val="00050295"/>
    <w:rsid w:val="0008257F"/>
    <w:rsid w:val="000A58B5"/>
    <w:rsid w:val="00101F0E"/>
    <w:rsid w:val="00124598"/>
    <w:rsid w:val="0017119F"/>
    <w:rsid w:val="001B670E"/>
    <w:rsid w:val="001C764F"/>
    <w:rsid w:val="001E1D9A"/>
    <w:rsid w:val="001E1EDB"/>
    <w:rsid w:val="001E70F5"/>
    <w:rsid w:val="001F5591"/>
    <w:rsid w:val="00210FEB"/>
    <w:rsid w:val="00223A8A"/>
    <w:rsid w:val="002306D9"/>
    <w:rsid w:val="00247D21"/>
    <w:rsid w:val="0026326A"/>
    <w:rsid w:val="002670F8"/>
    <w:rsid w:val="00273AB8"/>
    <w:rsid w:val="002741AF"/>
    <w:rsid w:val="002972AC"/>
    <w:rsid w:val="002E0C13"/>
    <w:rsid w:val="002E271D"/>
    <w:rsid w:val="002E35FC"/>
    <w:rsid w:val="00332B99"/>
    <w:rsid w:val="003353E3"/>
    <w:rsid w:val="00343283"/>
    <w:rsid w:val="00352C40"/>
    <w:rsid w:val="00366F97"/>
    <w:rsid w:val="0038264E"/>
    <w:rsid w:val="00393309"/>
    <w:rsid w:val="003E2FBA"/>
    <w:rsid w:val="003E4EF0"/>
    <w:rsid w:val="00404F2A"/>
    <w:rsid w:val="0041713A"/>
    <w:rsid w:val="00424956"/>
    <w:rsid w:val="00430221"/>
    <w:rsid w:val="00440424"/>
    <w:rsid w:val="00466E57"/>
    <w:rsid w:val="00491874"/>
    <w:rsid w:val="004D3E75"/>
    <w:rsid w:val="0050008A"/>
    <w:rsid w:val="00515C7D"/>
    <w:rsid w:val="00521457"/>
    <w:rsid w:val="005411A7"/>
    <w:rsid w:val="00566B07"/>
    <w:rsid w:val="005B6F96"/>
    <w:rsid w:val="005C2E68"/>
    <w:rsid w:val="005E0AB8"/>
    <w:rsid w:val="005E2424"/>
    <w:rsid w:val="005F5478"/>
    <w:rsid w:val="00605548"/>
    <w:rsid w:val="0066303D"/>
    <w:rsid w:val="0066749F"/>
    <w:rsid w:val="006724DF"/>
    <w:rsid w:val="00737127"/>
    <w:rsid w:val="0075598F"/>
    <w:rsid w:val="00785493"/>
    <w:rsid w:val="00785899"/>
    <w:rsid w:val="00793BDD"/>
    <w:rsid w:val="007E5194"/>
    <w:rsid w:val="00804141"/>
    <w:rsid w:val="008149C4"/>
    <w:rsid w:val="0082278D"/>
    <w:rsid w:val="00861666"/>
    <w:rsid w:val="008742FC"/>
    <w:rsid w:val="008D6710"/>
    <w:rsid w:val="009268DF"/>
    <w:rsid w:val="009A035A"/>
    <w:rsid w:val="009A38CD"/>
    <w:rsid w:val="009D087D"/>
    <w:rsid w:val="00A11641"/>
    <w:rsid w:val="00A123C1"/>
    <w:rsid w:val="00A31937"/>
    <w:rsid w:val="00A44964"/>
    <w:rsid w:val="00A47B72"/>
    <w:rsid w:val="00A62CDF"/>
    <w:rsid w:val="00A644AD"/>
    <w:rsid w:val="00A7107C"/>
    <w:rsid w:val="00A75E77"/>
    <w:rsid w:val="00AA5EB2"/>
    <w:rsid w:val="00AB34E2"/>
    <w:rsid w:val="00AD0D9F"/>
    <w:rsid w:val="00AF44EF"/>
    <w:rsid w:val="00AF5BBF"/>
    <w:rsid w:val="00B07FB5"/>
    <w:rsid w:val="00B13159"/>
    <w:rsid w:val="00B136B8"/>
    <w:rsid w:val="00B16A9E"/>
    <w:rsid w:val="00B76F43"/>
    <w:rsid w:val="00B872DC"/>
    <w:rsid w:val="00BB42A6"/>
    <w:rsid w:val="00BD0923"/>
    <w:rsid w:val="00CC314A"/>
    <w:rsid w:val="00CD2E75"/>
    <w:rsid w:val="00CF6B01"/>
    <w:rsid w:val="00D0683D"/>
    <w:rsid w:val="00D230DD"/>
    <w:rsid w:val="00D27120"/>
    <w:rsid w:val="00D5109E"/>
    <w:rsid w:val="00D761EE"/>
    <w:rsid w:val="00D80683"/>
    <w:rsid w:val="00D87BF7"/>
    <w:rsid w:val="00DA209A"/>
    <w:rsid w:val="00DB70AC"/>
    <w:rsid w:val="00DC0AA7"/>
    <w:rsid w:val="00DC1D65"/>
    <w:rsid w:val="00DC240F"/>
    <w:rsid w:val="00DD4C54"/>
    <w:rsid w:val="00DD6C4A"/>
    <w:rsid w:val="00E1323F"/>
    <w:rsid w:val="00E15856"/>
    <w:rsid w:val="00E250F9"/>
    <w:rsid w:val="00E43A2B"/>
    <w:rsid w:val="00E60FBA"/>
    <w:rsid w:val="00E65C3C"/>
    <w:rsid w:val="00E66116"/>
    <w:rsid w:val="00E724B6"/>
    <w:rsid w:val="00E7690F"/>
    <w:rsid w:val="00E80839"/>
    <w:rsid w:val="00E80B5A"/>
    <w:rsid w:val="00EA037A"/>
    <w:rsid w:val="00EA0D5A"/>
    <w:rsid w:val="00EA7185"/>
    <w:rsid w:val="00EB026D"/>
    <w:rsid w:val="00EE6E1E"/>
    <w:rsid w:val="00EE78CF"/>
    <w:rsid w:val="00F15FC3"/>
    <w:rsid w:val="00F25A43"/>
    <w:rsid w:val="00F273DC"/>
    <w:rsid w:val="00F64771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E57"/>
    <w:rPr>
      <w:rFonts w:ascii="Geneva CE" w:hAnsi="Geneva CE" w:cs="Geneva C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6E5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66E57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466E57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66E57"/>
    <w:pPr>
      <w:keepNext/>
      <w:outlineLvl w:val="3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66E57"/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link w:val="Nadpis2"/>
    <w:uiPriority w:val="99"/>
    <w:locked/>
    <w:rsid w:val="00466E57"/>
    <w:rPr>
      <w:rFonts w:ascii="Geneva CE" w:hAnsi="Geneva CE" w:cs="Geneva CE"/>
      <w:b/>
      <w:bCs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466E57"/>
    <w:rPr>
      <w:rFonts w:ascii="Geneva CE" w:hAnsi="Geneva CE" w:cs="Geneva CE"/>
      <w:sz w:val="20"/>
      <w:szCs w:val="20"/>
      <w:u w:val="single"/>
      <w:lang w:eastAsia="sk-SK"/>
    </w:rPr>
  </w:style>
  <w:style w:type="character" w:customStyle="1" w:styleId="Nadpis4Char">
    <w:name w:val="Nadpis 4 Char"/>
    <w:link w:val="Nadpis4"/>
    <w:uiPriority w:val="99"/>
    <w:locked/>
    <w:rsid w:val="00466E57"/>
    <w:rPr>
      <w:rFonts w:ascii="Geneva CE" w:hAnsi="Geneva CE" w:cs="Geneva CE"/>
      <w:sz w:val="20"/>
      <w:szCs w:val="20"/>
      <w:u w:val="single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466E57"/>
    <w:pPr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466E57"/>
    <w:rPr>
      <w:rFonts w:ascii="Geneva CE" w:hAnsi="Geneva CE" w:cs="Geneva CE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466E57"/>
    <w:pPr>
      <w:jc w:val="both"/>
    </w:pPr>
    <w:rPr>
      <w:u w:val="single"/>
    </w:rPr>
  </w:style>
  <w:style w:type="character" w:customStyle="1" w:styleId="Zkladntext3Char">
    <w:name w:val="Základný text 3 Char"/>
    <w:link w:val="Zkladntext3"/>
    <w:uiPriority w:val="99"/>
    <w:semiHidden/>
    <w:locked/>
    <w:rsid w:val="00466E57"/>
    <w:rPr>
      <w:rFonts w:ascii="Geneva CE" w:hAnsi="Geneva CE" w:cs="Geneva CE"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99"/>
    <w:qFormat/>
    <w:rsid w:val="00F25A43"/>
    <w:pPr>
      <w:ind w:left="720"/>
    </w:pPr>
  </w:style>
  <w:style w:type="paragraph" w:customStyle="1" w:styleId="Default">
    <w:name w:val="Default"/>
    <w:uiPriority w:val="99"/>
    <w:rsid w:val="00D23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99"/>
    <w:qFormat/>
    <w:rsid w:val="0041713A"/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41713A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4D3E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otreeday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09413 Sačurov</vt:lpstr>
    </vt:vector>
  </TitlesOfParts>
  <Company>Sačurov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09413 Sačurov</dc:title>
  <dc:creator>Robertko</dc:creator>
  <cp:lastModifiedBy>skola</cp:lastModifiedBy>
  <cp:revision>3</cp:revision>
  <dcterms:created xsi:type="dcterms:W3CDTF">2015-10-19T21:51:00Z</dcterms:created>
  <dcterms:modified xsi:type="dcterms:W3CDTF">2015-10-28T20:58:00Z</dcterms:modified>
</cp:coreProperties>
</file>